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C2A" w:rsidRDefault="008C1C2A" w:rsidP="00B91526">
      <w:pPr>
        <w:pStyle w:val="BasicParagraph"/>
        <w:suppressAutoHyphens/>
        <w:rPr>
          <w:rFonts w:ascii="Calibri Light" w:hAnsi="Calibri Light" w:cs="Calibri"/>
          <w:b/>
          <w:bCs/>
          <w:noProof/>
          <w:color w:val="000000" w:themeColor="text1"/>
          <w:sz w:val="22"/>
          <w:szCs w:val="22"/>
        </w:rPr>
      </w:pPr>
      <w:r>
        <w:rPr>
          <w:noProof/>
        </w:rPr>
        <w:drawing>
          <wp:anchor distT="0" distB="0" distL="114300" distR="114300" simplePos="0" relativeHeight="251658240" behindDoc="1" locked="0" layoutInCell="1" allowOverlap="1" wp14:anchorId="51CC072F" wp14:editId="1B3C71B7">
            <wp:simplePos x="0" y="0"/>
            <wp:positionH relativeFrom="column">
              <wp:posOffset>228600</wp:posOffset>
            </wp:positionH>
            <wp:positionV relativeFrom="paragraph">
              <wp:posOffset>-123825</wp:posOffset>
            </wp:positionV>
            <wp:extent cx="6866890" cy="4391025"/>
            <wp:effectExtent l="0" t="0" r="0" b="9525"/>
            <wp:wrapTight wrapText="bothSides">
              <wp:wrapPolygon edited="0">
                <wp:start x="0" y="0"/>
                <wp:lineTo x="0" y="21553"/>
                <wp:lineTo x="21512" y="21553"/>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6866890" cy="4391025"/>
                    </a:xfrm>
                    <a:prstGeom prst="rect">
                      <a:avLst/>
                    </a:prstGeom>
                  </pic:spPr>
                </pic:pic>
              </a:graphicData>
            </a:graphic>
            <wp14:sizeRelH relativeFrom="page">
              <wp14:pctWidth>0</wp14:pctWidth>
            </wp14:sizeRelH>
            <wp14:sizeRelV relativeFrom="page">
              <wp14:pctHeight>0</wp14:pctHeight>
            </wp14:sizeRelV>
          </wp:anchor>
        </w:drawing>
      </w:r>
    </w:p>
    <w:p w:rsidR="00B91526" w:rsidRPr="008C1C2A" w:rsidRDefault="00B91526" w:rsidP="008C1C2A">
      <w:pPr>
        <w:pStyle w:val="BasicParagraph"/>
        <w:suppressAutoHyphens/>
        <w:spacing w:before="43" w:line="240" w:lineRule="auto"/>
        <w:rPr>
          <w:rFonts w:ascii="Calibri Light" w:hAnsi="Calibri Light" w:cs="Calibri Light"/>
          <w:color w:val="000000" w:themeColor="text1"/>
          <w:sz w:val="22"/>
          <w:szCs w:val="22"/>
        </w:rPr>
      </w:pPr>
      <w:r w:rsidRPr="008C1C2A">
        <w:rPr>
          <w:rFonts w:ascii="Calibri Light" w:hAnsi="Calibri Light" w:cs="Calibri Light"/>
          <w:color w:val="000000" w:themeColor="text1"/>
          <w:sz w:val="22"/>
          <w:szCs w:val="22"/>
        </w:rPr>
        <w:t xml:space="preserve">This year’s event is the largest, most comprehensive Conference and Expo in the staffing, recruiting and workforce solutions industry in the Rocky Mountain West. No other conference brings together this much expertise. </w:t>
      </w:r>
      <w:proofErr w:type="gramStart"/>
      <w:r w:rsidRPr="008C1C2A">
        <w:rPr>
          <w:rFonts w:ascii="Calibri Light" w:hAnsi="Calibri Light" w:cs="Calibri Light"/>
          <w:color w:val="000000" w:themeColor="text1"/>
          <w:sz w:val="22"/>
          <w:szCs w:val="22"/>
        </w:rPr>
        <w:t>Staffing industry vendors available to provide solutions to meet your every need.</w:t>
      </w:r>
      <w:proofErr w:type="gramEnd"/>
      <w:r w:rsidRPr="008C1C2A">
        <w:rPr>
          <w:rFonts w:ascii="Calibri Light" w:hAnsi="Calibri Light" w:cs="Calibri Light"/>
          <w:color w:val="000000" w:themeColor="text1"/>
          <w:sz w:val="22"/>
          <w:szCs w:val="22"/>
        </w:rPr>
        <w:t xml:space="preserve"> </w:t>
      </w:r>
    </w:p>
    <w:p w:rsidR="00B91526" w:rsidRPr="008C1C2A" w:rsidRDefault="00B91526" w:rsidP="00D64B37">
      <w:pPr>
        <w:pStyle w:val="BasicParagraph"/>
        <w:suppressAutoHyphens/>
        <w:spacing w:before="120" w:line="240" w:lineRule="auto"/>
        <w:rPr>
          <w:rFonts w:ascii="Calibri Light" w:hAnsi="Calibri Light" w:cs="Calibri"/>
          <w:b/>
          <w:bCs/>
          <w:color w:val="000000" w:themeColor="text1"/>
          <w:sz w:val="22"/>
          <w:szCs w:val="22"/>
        </w:rPr>
      </w:pPr>
      <w:r w:rsidRPr="008C1C2A">
        <w:rPr>
          <w:rFonts w:ascii="Calibri Light" w:hAnsi="Calibri Light" w:cs="Calibri"/>
          <w:b/>
          <w:bCs/>
          <w:color w:val="000000" w:themeColor="text1"/>
          <w:sz w:val="22"/>
          <w:szCs w:val="22"/>
        </w:rPr>
        <w:t>3 Keynote Presentations by Top Staffing Industry Experts</w:t>
      </w:r>
    </w:p>
    <w:p w:rsidR="00B91526" w:rsidRPr="008C1C2A" w:rsidRDefault="00B91526" w:rsidP="008C1C2A">
      <w:pPr>
        <w:pStyle w:val="BasicParagraph"/>
        <w:suppressAutoHyphens/>
        <w:spacing w:line="240" w:lineRule="auto"/>
        <w:ind w:left="720" w:hanging="720"/>
        <w:rPr>
          <w:rFonts w:ascii="Calibri Light" w:hAnsi="Calibri Light" w:cs="Calibri"/>
          <w:b/>
          <w:bCs/>
          <w:color w:val="000000" w:themeColor="text1"/>
          <w:sz w:val="22"/>
          <w:szCs w:val="22"/>
        </w:rPr>
      </w:pPr>
      <w:r w:rsidRPr="008C1C2A">
        <w:rPr>
          <w:rFonts w:ascii="Calibri Light" w:hAnsi="Calibri Light" w:cs="Calibri"/>
          <w:b/>
          <w:bCs/>
          <w:color w:val="000000" w:themeColor="text1"/>
          <w:sz w:val="22"/>
          <w:szCs w:val="22"/>
        </w:rPr>
        <w:t xml:space="preserve">Greg </w:t>
      </w:r>
      <w:proofErr w:type="spellStart"/>
      <w:proofErr w:type="gramStart"/>
      <w:r w:rsidRPr="008C1C2A">
        <w:rPr>
          <w:rFonts w:ascii="Calibri Light" w:hAnsi="Calibri Light" w:cs="Calibri"/>
          <w:b/>
          <w:bCs/>
          <w:color w:val="000000" w:themeColor="text1"/>
          <w:sz w:val="22"/>
          <w:szCs w:val="22"/>
        </w:rPr>
        <w:t>Doersching</w:t>
      </w:r>
      <w:proofErr w:type="spellEnd"/>
      <w:r w:rsidRPr="008C1C2A">
        <w:rPr>
          <w:rFonts w:ascii="Calibri Light" w:hAnsi="Calibri Light" w:cs="Calibri"/>
          <w:b/>
          <w:bCs/>
          <w:color w:val="000000" w:themeColor="text1"/>
          <w:sz w:val="22"/>
          <w:szCs w:val="22"/>
        </w:rPr>
        <w:t xml:space="preserve">  |</w:t>
      </w:r>
      <w:proofErr w:type="gramEnd"/>
      <w:r w:rsidRPr="008C1C2A">
        <w:rPr>
          <w:rFonts w:ascii="Calibri Light" w:hAnsi="Calibri Light" w:cs="Calibri"/>
          <w:b/>
          <w:bCs/>
          <w:color w:val="000000" w:themeColor="text1"/>
          <w:sz w:val="22"/>
          <w:szCs w:val="22"/>
        </w:rPr>
        <w:t xml:space="preserve">  Bullseye Mentor  |  Wisconsin</w:t>
      </w:r>
      <w:r w:rsidRPr="008C1C2A">
        <w:rPr>
          <w:rFonts w:ascii="Calibri Light" w:hAnsi="Calibri Light" w:cs="Calibri"/>
          <w:b/>
          <w:bCs/>
          <w:color w:val="000000" w:themeColor="text1"/>
          <w:sz w:val="22"/>
          <w:szCs w:val="22"/>
        </w:rPr>
        <w:t xml:space="preserve">  |  </w:t>
      </w:r>
      <w:r w:rsidR="008C1C2A" w:rsidRPr="008C1C2A">
        <w:rPr>
          <w:rFonts w:ascii="Calibri Light" w:eastAsia="Times New Roman" w:hAnsi="Calibri Light" w:cs="Times New Roman"/>
          <w:b/>
          <w:bCs/>
          <w:color w:val="FF0000"/>
          <w:sz w:val="22"/>
          <w:szCs w:val="22"/>
        </w:rPr>
        <w:t>HR vs Recruiter T</w:t>
      </w:r>
      <w:r w:rsidR="008C1C2A" w:rsidRPr="008C1C2A">
        <w:rPr>
          <w:rFonts w:ascii="Calibri Light" w:eastAsia="Times New Roman" w:hAnsi="Calibri Light" w:cs="Times New Roman"/>
          <w:b/>
          <w:bCs/>
          <w:color w:val="FF0000"/>
          <w:sz w:val="22"/>
          <w:szCs w:val="22"/>
        </w:rPr>
        <w:t>ime to end the Cold War.</w:t>
      </w:r>
    </w:p>
    <w:p w:rsidR="00B91526" w:rsidRPr="008C1C2A" w:rsidRDefault="00B91526" w:rsidP="008C1C2A">
      <w:pPr>
        <w:pStyle w:val="BasicParagraph"/>
        <w:suppressAutoHyphens/>
        <w:spacing w:line="240" w:lineRule="auto"/>
        <w:rPr>
          <w:rFonts w:ascii="Calibri Light" w:hAnsi="Calibri Light" w:cs="Calibri"/>
          <w:b/>
          <w:bCs/>
          <w:color w:val="000000" w:themeColor="text1"/>
          <w:sz w:val="22"/>
          <w:szCs w:val="22"/>
        </w:rPr>
      </w:pPr>
      <w:r w:rsidRPr="008C1C2A">
        <w:rPr>
          <w:rFonts w:ascii="Calibri Light" w:hAnsi="Calibri Light" w:cs="Calibri"/>
          <w:b/>
          <w:bCs/>
          <w:color w:val="000000" w:themeColor="text1"/>
          <w:sz w:val="22"/>
          <w:szCs w:val="22"/>
        </w:rPr>
        <w:t xml:space="preserve">Jenifer </w:t>
      </w:r>
      <w:proofErr w:type="gramStart"/>
      <w:r w:rsidRPr="008C1C2A">
        <w:rPr>
          <w:rFonts w:ascii="Calibri Light" w:hAnsi="Calibri Light" w:cs="Calibri"/>
          <w:b/>
          <w:bCs/>
          <w:color w:val="000000" w:themeColor="text1"/>
          <w:sz w:val="22"/>
          <w:szCs w:val="22"/>
        </w:rPr>
        <w:t>Lambert  |</w:t>
      </w:r>
      <w:proofErr w:type="gramEnd"/>
      <w:r w:rsidRPr="008C1C2A">
        <w:rPr>
          <w:rFonts w:ascii="Calibri Light" w:hAnsi="Calibri Light" w:cs="Calibri"/>
          <w:b/>
          <w:bCs/>
          <w:color w:val="000000" w:themeColor="text1"/>
          <w:sz w:val="22"/>
          <w:szCs w:val="22"/>
        </w:rPr>
        <w:t xml:space="preserve">  Terra Staffing Group  |  Seattle</w:t>
      </w:r>
    </w:p>
    <w:p w:rsidR="00B91526" w:rsidRPr="008C1C2A" w:rsidRDefault="00B91526" w:rsidP="008C1C2A">
      <w:pPr>
        <w:pStyle w:val="BasicParagraph"/>
        <w:suppressAutoHyphens/>
        <w:spacing w:line="240" w:lineRule="auto"/>
        <w:rPr>
          <w:rFonts w:ascii="Calibri Light" w:hAnsi="Calibri Light" w:cs="Calibri"/>
          <w:b/>
          <w:bCs/>
          <w:color w:val="000000" w:themeColor="text1"/>
          <w:sz w:val="22"/>
          <w:szCs w:val="22"/>
        </w:rPr>
      </w:pPr>
      <w:r w:rsidRPr="008C1C2A">
        <w:rPr>
          <w:rFonts w:ascii="Calibri Light" w:hAnsi="Calibri Light" w:cs="Calibri"/>
          <w:b/>
          <w:bCs/>
          <w:color w:val="000000" w:themeColor="text1"/>
          <w:sz w:val="22"/>
          <w:szCs w:val="22"/>
        </w:rPr>
        <w:t xml:space="preserve">Brad </w:t>
      </w:r>
      <w:proofErr w:type="gramStart"/>
      <w:r w:rsidRPr="008C1C2A">
        <w:rPr>
          <w:rFonts w:ascii="Calibri Light" w:hAnsi="Calibri Light" w:cs="Calibri"/>
          <w:b/>
          <w:bCs/>
          <w:color w:val="000000" w:themeColor="text1"/>
          <w:sz w:val="22"/>
          <w:szCs w:val="22"/>
        </w:rPr>
        <w:t>Bialy  |</w:t>
      </w:r>
      <w:proofErr w:type="gramEnd"/>
      <w:r w:rsidRPr="008C1C2A">
        <w:rPr>
          <w:rFonts w:ascii="Calibri Light" w:hAnsi="Calibri Light" w:cs="Calibri"/>
          <w:b/>
          <w:bCs/>
          <w:color w:val="000000" w:themeColor="text1"/>
          <w:sz w:val="22"/>
          <w:szCs w:val="22"/>
        </w:rPr>
        <w:t xml:space="preserve">  Haley Marketing  | New York</w:t>
      </w:r>
    </w:p>
    <w:p w:rsidR="00B91526" w:rsidRPr="008C1C2A" w:rsidRDefault="00B91526" w:rsidP="00D64B37">
      <w:pPr>
        <w:pStyle w:val="BasicParagraph"/>
        <w:suppressAutoHyphens/>
        <w:spacing w:before="120" w:line="240" w:lineRule="auto"/>
        <w:rPr>
          <w:rFonts w:ascii="Calibri Light" w:hAnsi="Calibri Light" w:cs="Calibri Light"/>
          <w:color w:val="000000" w:themeColor="text1"/>
          <w:sz w:val="22"/>
          <w:szCs w:val="22"/>
        </w:rPr>
      </w:pPr>
      <w:r w:rsidRPr="008C1C2A">
        <w:rPr>
          <w:rFonts w:ascii="Calibri Light" w:hAnsi="Calibri Light" w:cs="Calibri"/>
          <w:b/>
          <w:bCs/>
          <w:color w:val="000000" w:themeColor="text1"/>
          <w:sz w:val="22"/>
          <w:szCs w:val="22"/>
        </w:rPr>
        <w:t xml:space="preserve">THURSDAY: </w:t>
      </w:r>
      <w:r w:rsidRPr="008C1C2A">
        <w:rPr>
          <w:rFonts w:ascii="Calibri Light" w:hAnsi="Calibri Light" w:cs="Calibri"/>
          <w:color w:val="000000" w:themeColor="text1"/>
          <w:sz w:val="22"/>
          <w:szCs w:val="22"/>
        </w:rPr>
        <w:t xml:space="preserve">4-5:30 </w:t>
      </w:r>
      <w:proofErr w:type="gramStart"/>
      <w:r w:rsidRPr="008C1C2A">
        <w:rPr>
          <w:rFonts w:ascii="Calibri Light" w:hAnsi="Calibri Light" w:cs="Calibri"/>
          <w:color w:val="000000" w:themeColor="text1"/>
          <w:sz w:val="22"/>
          <w:szCs w:val="22"/>
        </w:rPr>
        <w:t xml:space="preserve">pm </w:t>
      </w:r>
      <w:r w:rsidRPr="008C1C2A">
        <w:rPr>
          <w:rFonts w:ascii="Calibri Light" w:hAnsi="Calibri Light" w:cs="Calibri Light"/>
          <w:color w:val="000000" w:themeColor="text1"/>
          <w:sz w:val="22"/>
          <w:szCs w:val="22"/>
        </w:rPr>
        <w:t xml:space="preserve"> --</w:t>
      </w:r>
      <w:proofErr w:type="gramEnd"/>
      <w:r w:rsidRPr="008C1C2A">
        <w:rPr>
          <w:rFonts w:ascii="Calibri Light" w:hAnsi="Calibri Light" w:cs="Calibri Light"/>
          <w:color w:val="000000" w:themeColor="text1"/>
          <w:sz w:val="22"/>
          <w:szCs w:val="22"/>
        </w:rPr>
        <w:t xml:space="preserve"> Brad Bialy, Haley Marketing</w:t>
      </w:r>
    </w:p>
    <w:p w:rsidR="00B91526" w:rsidRPr="008C1C2A" w:rsidRDefault="00B91526" w:rsidP="008C1C2A">
      <w:pPr>
        <w:pStyle w:val="BasicParagraph"/>
        <w:suppressAutoHyphens/>
        <w:spacing w:line="240" w:lineRule="auto"/>
        <w:rPr>
          <w:rFonts w:ascii="Calibri Light" w:hAnsi="Calibri Light" w:cs="Calibri"/>
          <w:b/>
          <w:bCs/>
          <w:color w:val="000000" w:themeColor="text1"/>
          <w:sz w:val="22"/>
          <w:szCs w:val="22"/>
        </w:rPr>
      </w:pPr>
      <w:r w:rsidRPr="008C1C2A">
        <w:rPr>
          <w:rFonts w:ascii="Calibri Light" w:hAnsi="Calibri Light" w:cs="Calibri Light"/>
          <w:color w:val="000000" w:themeColor="text1"/>
          <w:sz w:val="22"/>
          <w:szCs w:val="22"/>
        </w:rPr>
        <w:t xml:space="preserve">Brad will get you energized and better equipped for surviving in the social media jungle and also </w:t>
      </w:r>
      <w:proofErr w:type="gramStart"/>
      <w:r w:rsidRPr="008C1C2A">
        <w:rPr>
          <w:rFonts w:ascii="Calibri Light" w:hAnsi="Calibri Light" w:cs="Calibri Light"/>
          <w:color w:val="000000" w:themeColor="text1"/>
          <w:sz w:val="22"/>
          <w:szCs w:val="22"/>
        </w:rPr>
        <w:t>offer  time</w:t>
      </w:r>
      <w:proofErr w:type="gramEnd"/>
      <w:r w:rsidRPr="008C1C2A">
        <w:rPr>
          <w:rFonts w:ascii="Calibri Light" w:hAnsi="Calibri Light" w:cs="Calibri Light"/>
          <w:color w:val="000000" w:themeColor="text1"/>
          <w:sz w:val="22"/>
          <w:szCs w:val="22"/>
        </w:rPr>
        <w:t xml:space="preserve"> management skills to get more done in less time! </w:t>
      </w:r>
      <w:r w:rsidRPr="008C1C2A">
        <w:rPr>
          <w:rFonts w:ascii="Calibri Light" w:hAnsi="Calibri Light" w:cs="Calibri"/>
          <w:b/>
          <w:bCs/>
          <w:color w:val="000000" w:themeColor="text1"/>
          <w:sz w:val="22"/>
          <w:szCs w:val="22"/>
        </w:rPr>
        <w:t>6-8pm Networking Cocktail Party!</w:t>
      </w:r>
    </w:p>
    <w:p w:rsidR="00B91526" w:rsidRPr="008C1C2A" w:rsidRDefault="00B91526" w:rsidP="008C1C2A">
      <w:pPr>
        <w:pStyle w:val="BasicParagraph"/>
        <w:suppressAutoHyphens/>
        <w:spacing w:before="90" w:line="240" w:lineRule="auto"/>
        <w:rPr>
          <w:rFonts w:ascii="Calibri Light" w:hAnsi="Calibri Light" w:cs="Calibri Light"/>
          <w:color w:val="000000" w:themeColor="text1"/>
          <w:sz w:val="22"/>
          <w:szCs w:val="22"/>
        </w:rPr>
      </w:pPr>
      <w:r w:rsidRPr="008C1C2A">
        <w:rPr>
          <w:rFonts w:ascii="Calibri Light" w:hAnsi="Calibri Light" w:cs="Calibri"/>
          <w:b/>
          <w:bCs/>
          <w:color w:val="000000" w:themeColor="text1"/>
          <w:sz w:val="22"/>
          <w:szCs w:val="22"/>
        </w:rPr>
        <w:t>FRIDAY</w:t>
      </w:r>
      <w:r w:rsidRPr="008C1C2A">
        <w:rPr>
          <w:rFonts w:ascii="Calibri Light" w:hAnsi="Calibri Light" w:cs="Calibri Light"/>
          <w:color w:val="000000" w:themeColor="text1"/>
          <w:sz w:val="22"/>
          <w:szCs w:val="22"/>
        </w:rPr>
        <w:t>: 7:30 am-12pm -- Breakfast &amp; Keynote Presentations</w:t>
      </w:r>
    </w:p>
    <w:p w:rsidR="00B91526" w:rsidRPr="008C1C2A" w:rsidRDefault="00B91526" w:rsidP="008C1C2A">
      <w:pPr>
        <w:pStyle w:val="BasicParagraph"/>
        <w:suppressAutoHyphens/>
        <w:spacing w:line="240" w:lineRule="auto"/>
        <w:rPr>
          <w:rFonts w:ascii="Calibri Light" w:hAnsi="Calibri Light" w:cs="Calibri Light"/>
          <w:color w:val="000000" w:themeColor="text1"/>
          <w:sz w:val="22"/>
          <w:szCs w:val="22"/>
        </w:rPr>
      </w:pPr>
      <w:r w:rsidRPr="008C1C2A">
        <w:rPr>
          <w:rFonts w:ascii="Calibri Light" w:hAnsi="Calibri Light" w:cs="Calibri"/>
          <w:b/>
          <w:bCs/>
          <w:color w:val="000000" w:themeColor="text1"/>
          <w:sz w:val="22"/>
          <w:szCs w:val="22"/>
        </w:rPr>
        <w:t xml:space="preserve">              </w:t>
      </w:r>
      <w:r w:rsidRPr="008C1C2A">
        <w:rPr>
          <w:rFonts w:ascii="Calibri Light" w:hAnsi="Calibri Light" w:cs="Calibri Light"/>
          <w:color w:val="000000" w:themeColor="text1"/>
          <w:sz w:val="22"/>
          <w:szCs w:val="22"/>
        </w:rPr>
        <w:t xml:space="preserve"> 12-5 pm: Lunch &amp; Breakout Sessions:</w:t>
      </w:r>
    </w:p>
    <w:p w:rsidR="00B91526" w:rsidRPr="00D64B37" w:rsidRDefault="00B91526" w:rsidP="008C1C2A">
      <w:pPr>
        <w:pStyle w:val="BasicParagraph"/>
        <w:suppressAutoHyphens/>
        <w:spacing w:before="90" w:line="240" w:lineRule="auto"/>
        <w:rPr>
          <w:rFonts w:ascii="Calibri Light" w:hAnsi="Calibri Light" w:cs="Calibri Light"/>
          <w:color w:val="000000" w:themeColor="text1"/>
          <w:sz w:val="22"/>
          <w:szCs w:val="22"/>
        </w:rPr>
      </w:pPr>
      <w:r w:rsidRPr="00D64B37">
        <w:rPr>
          <w:rFonts w:ascii="Calibri Light" w:hAnsi="Calibri Light" w:cs="Calibri Light"/>
          <w:color w:val="000000" w:themeColor="text1"/>
          <w:sz w:val="22"/>
          <w:szCs w:val="22"/>
        </w:rPr>
        <w:t>Have Questions? Get them answered in this staffing role specific session! It’s finally all about you!</w:t>
      </w:r>
    </w:p>
    <w:p w:rsidR="00D64B37" w:rsidRPr="00D64B37" w:rsidRDefault="00D64B37" w:rsidP="00D64B37">
      <w:pPr>
        <w:spacing w:after="0" w:line="315" w:lineRule="atLeast"/>
        <w:rPr>
          <w:rFonts w:ascii="Calibri Light" w:eastAsia="Times New Roman" w:hAnsi="Calibri Light" w:cs="Arial"/>
          <w:color w:val="333333"/>
        </w:rPr>
      </w:pPr>
      <w:r w:rsidRPr="00D64B37">
        <w:rPr>
          <w:rFonts w:ascii="Calibri Light" w:eastAsia="Times New Roman" w:hAnsi="Calibri Light" w:cs="Arial"/>
          <w:color w:val="333333"/>
        </w:rPr>
        <w:t>Four Separate Breakout Sessions: Bring and issue or question you have to the room of experts. Each two hour session will be specific to your role and include two Staffing Industry Experts to facilitate. Choose one session for 2 hours or choose 2 for an hour each.</w:t>
      </w:r>
    </w:p>
    <w:p w:rsidR="00D64B37" w:rsidRPr="00D64B37" w:rsidRDefault="00D64B37" w:rsidP="00D64B37">
      <w:pPr>
        <w:spacing w:after="0" w:line="315" w:lineRule="atLeast"/>
        <w:rPr>
          <w:rFonts w:ascii="Calibri Light" w:eastAsia="Times New Roman" w:hAnsi="Calibri Light" w:cs="Arial"/>
          <w:color w:val="333333"/>
        </w:rPr>
      </w:pPr>
      <w:r w:rsidRPr="00D64B37">
        <w:rPr>
          <w:rFonts w:ascii="Calibri Light" w:eastAsia="Times New Roman" w:hAnsi="Calibri Light" w:cs="Arial"/>
          <w:color w:val="333333"/>
        </w:rPr>
        <w:t>Here are a few examples of role specific issues:</w:t>
      </w:r>
    </w:p>
    <w:p w:rsidR="00D64B37" w:rsidRPr="00D64B37" w:rsidRDefault="00D64B37" w:rsidP="00D64B37">
      <w:pPr>
        <w:spacing w:before="60" w:after="60" w:line="315" w:lineRule="atLeast"/>
        <w:rPr>
          <w:rFonts w:ascii="Calibri Light" w:eastAsia="Times New Roman" w:hAnsi="Calibri Light" w:cs="Arial"/>
          <w:color w:val="333333"/>
        </w:rPr>
      </w:pPr>
      <w:r w:rsidRPr="00D64B37">
        <w:rPr>
          <w:rFonts w:ascii="Calibri Light" w:eastAsia="Times New Roman" w:hAnsi="Calibri Light" w:cs="Arial"/>
          <w:b/>
          <w:color w:val="333333"/>
        </w:rPr>
        <w:t>Owners/Executives:</w:t>
      </w:r>
      <w:r w:rsidRPr="00D64B37">
        <w:rPr>
          <w:rFonts w:ascii="Calibri Light" w:eastAsia="Times New Roman" w:hAnsi="Calibri Light" w:cs="Arial"/>
          <w:color w:val="333333"/>
        </w:rPr>
        <w:t xml:space="preserve"> A special 2 Hour Program with Jenifer Lambert presenting her incredible program entitled “It’s OK to be the Boss” and Charles Causey and his excellent program on “Your Company Culture”.</w:t>
      </w:r>
    </w:p>
    <w:p w:rsidR="00D64B37" w:rsidRPr="00D64B37" w:rsidRDefault="00D64B37" w:rsidP="00D64B37">
      <w:pPr>
        <w:spacing w:before="60" w:after="60" w:line="315" w:lineRule="atLeast"/>
        <w:rPr>
          <w:rFonts w:ascii="Calibri Light" w:eastAsia="Times New Roman" w:hAnsi="Calibri Light" w:cs="Arial"/>
          <w:color w:val="333333"/>
        </w:rPr>
      </w:pPr>
      <w:r w:rsidRPr="00D64B37">
        <w:rPr>
          <w:rFonts w:ascii="Calibri Light" w:eastAsia="Times New Roman" w:hAnsi="Calibri Light" w:cs="Arial"/>
          <w:b/>
          <w:color w:val="333333"/>
        </w:rPr>
        <w:t>Sales</w:t>
      </w:r>
      <w:r w:rsidRPr="00D64B37">
        <w:rPr>
          <w:rFonts w:ascii="Calibri Light" w:eastAsia="Times New Roman" w:hAnsi="Calibri Light" w:cs="Arial"/>
          <w:color w:val="333333"/>
        </w:rPr>
        <w:t>: I need more clients! How do I get more calls returned? How do I stay motivated? What’s the best CRM?</w:t>
      </w:r>
    </w:p>
    <w:p w:rsidR="00D64B37" w:rsidRPr="00D64B37" w:rsidRDefault="00D64B37" w:rsidP="00D64B37">
      <w:pPr>
        <w:spacing w:before="60" w:after="60" w:line="315" w:lineRule="atLeast"/>
        <w:rPr>
          <w:rFonts w:ascii="Calibri Light" w:eastAsia="Times New Roman" w:hAnsi="Calibri Light" w:cs="Arial"/>
          <w:color w:val="333333"/>
        </w:rPr>
      </w:pPr>
      <w:r w:rsidRPr="00D64B37">
        <w:rPr>
          <w:rFonts w:ascii="Calibri Light" w:eastAsia="Times New Roman" w:hAnsi="Calibri Light" w:cs="Arial"/>
          <w:b/>
          <w:color w:val="333333"/>
        </w:rPr>
        <w:t>Recruiting</w:t>
      </w:r>
      <w:r w:rsidRPr="00D64B37">
        <w:rPr>
          <w:rFonts w:ascii="Calibri Light" w:eastAsia="Times New Roman" w:hAnsi="Calibri Light" w:cs="Arial"/>
          <w:color w:val="333333"/>
        </w:rPr>
        <w:t>: Understanding Millennials? How do I stay ahead of the competition? Who has the best job board?</w:t>
      </w:r>
    </w:p>
    <w:p w:rsidR="00D64B37" w:rsidRPr="00D64B37" w:rsidRDefault="00D64B37" w:rsidP="00D64B37">
      <w:pPr>
        <w:spacing w:before="60" w:after="60" w:line="315" w:lineRule="atLeast"/>
        <w:rPr>
          <w:rFonts w:ascii="Calibri Light" w:eastAsia="Times New Roman" w:hAnsi="Calibri Light" w:cs="Arial"/>
          <w:color w:val="333333"/>
        </w:rPr>
      </w:pPr>
      <w:r w:rsidRPr="00D64B37">
        <w:rPr>
          <w:rFonts w:ascii="Calibri Light" w:eastAsia="Times New Roman" w:hAnsi="Calibri Light" w:cs="Arial"/>
          <w:b/>
          <w:color w:val="333333"/>
        </w:rPr>
        <w:t>Accounting/HR:</w:t>
      </w:r>
      <w:r w:rsidRPr="00D64B37">
        <w:rPr>
          <w:rFonts w:ascii="Calibri Light" w:eastAsia="Times New Roman" w:hAnsi="Calibri Light" w:cs="Arial"/>
          <w:color w:val="333333"/>
        </w:rPr>
        <w:t xml:space="preserve"> Oh no, what’s next for ACA? </w:t>
      </w:r>
      <w:proofErr w:type="gramStart"/>
      <w:r w:rsidRPr="00D64B37">
        <w:rPr>
          <w:rFonts w:ascii="Calibri Light" w:eastAsia="Times New Roman" w:hAnsi="Calibri Light" w:cs="Arial"/>
          <w:color w:val="333333"/>
        </w:rPr>
        <w:t>Healthcare options?</w:t>
      </w:r>
      <w:proofErr w:type="gramEnd"/>
      <w:r w:rsidRPr="00D64B37">
        <w:rPr>
          <w:rFonts w:ascii="Calibri Light" w:eastAsia="Times New Roman" w:hAnsi="Calibri Light" w:cs="Arial"/>
          <w:color w:val="333333"/>
        </w:rPr>
        <w:t xml:space="preserve"> Who has the best ATS? </w:t>
      </w:r>
      <w:proofErr w:type="spellStart"/>
      <w:proofErr w:type="gramStart"/>
      <w:r w:rsidRPr="00D64B37">
        <w:rPr>
          <w:rFonts w:ascii="Calibri Light" w:eastAsia="Times New Roman" w:hAnsi="Calibri Light" w:cs="Arial"/>
          <w:color w:val="333333"/>
        </w:rPr>
        <w:t>Paycards</w:t>
      </w:r>
      <w:proofErr w:type="spellEnd"/>
      <w:r w:rsidRPr="00D64B37">
        <w:rPr>
          <w:rFonts w:ascii="Calibri Light" w:eastAsia="Times New Roman" w:hAnsi="Calibri Light" w:cs="Arial"/>
          <w:color w:val="333333"/>
        </w:rPr>
        <w:t>?</w:t>
      </w:r>
      <w:proofErr w:type="gramEnd"/>
    </w:p>
    <w:p w:rsidR="00B91526" w:rsidRPr="008C1C2A" w:rsidRDefault="00B91526" w:rsidP="008C1C2A">
      <w:pPr>
        <w:pStyle w:val="BasicParagraph"/>
        <w:suppressAutoHyphens/>
        <w:spacing w:before="90" w:line="240" w:lineRule="auto"/>
        <w:rPr>
          <w:rFonts w:ascii="Calibri Light" w:hAnsi="Calibri Light" w:cs="Calibri"/>
          <w:color w:val="000000" w:themeColor="text1"/>
          <w:sz w:val="22"/>
          <w:szCs w:val="22"/>
        </w:rPr>
      </w:pPr>
      <w:r w:rsidRPr="008C1C2A">
        <w:rPr>
          <w:rFonts w:ascii="Calibri Light" w:hAnsi="Calibri Light" w:cs="Calibri"/>
          <w:b/>
          <w:bCs/>
          <w:color w:val="000000" w:themeColor="text1"/>
          <w:sz w:val="22"/>
          <w:szCs w:val="22"/>
        </w:rPr>
        <w:t>Meet with Staffing Industry Suppliers</w:t>
      </w:r>
    </w:p>
    <w:p w:rsidR="00B91526" w:rsidRPr="008C1C2A" w:rsidRDefault="00B91526" w:rsidP="008C1C2A">
      <w:pPr>
        <w:pStyle w:val="BasicParagraph"/>
        <w:suppressAutoHyphens/>
        <w:spacing w:line="240" w:lineRule="auto"/>
        <w:rPr>
          <w:rFonts w:ascii="Calibri Light" w:hAnsi="Calibri Light" w:cs="Calibri Light"/>
          <w:color w:val="000000" w:themeColor="text1"/>
          <w:sz w:val="22"/>
          <w:szCs w:val="22"/>
        </w:rPr>
      </w:pPr>
      <w:r w:rsidRPr="008C1C2A">
        <w:rPr>
          <w:rFonts w:ascii="Calibri Light" w:hAnsi="Calibri Light" w:cs="Calibri Light"/>
          <w:color w:val="000000" w:themeColor="text1"/>
          <w:sz w:val="22"/>
          <w:szCs w:val="22"/>
        </w:rPr>
        <w:t xml:space="preserve">CSAs Annual Conference features the industry’s leading suppliers—don’t miss the opportunity to meet with them one on one! Have your </w:t>
      </w:r>
      <w:r w:rsidRPr="008C1C2A">
        <w:rPr>
          <w:rFonts w:ascii="Calibri Light" w:hAnsi="Calibri Light" w:cs="Calibri Light"/>
          <w:i/>
          <w:iCs/>
          <w:color w:val="000000" w:themeColor="text1"/>
          <w:sz w:val="22"/>
          <w:szCs w:val="22"/>
        </w:rPr>
        <w:t>Best Sponsors Card</w:t>
      </w:r>
      <w:r w:rsidRPr="008C1C2A">
        <w:rPr>
          <w:rFonts w:ascii="Calibri Light" w:hAnsi="Calibri Light" w:cs="Calibri Light"/>
          <w:color w:val="000000" w:themeColor="text1"/>
          <w:sz w:val="22"/>
          <w:szCs w:val="22"/>
        </w:rPr>
        <w:t xml:space="preserve"> complete by 5:00 pm and enter to win an Amazon Echo!</w:t>
      </w:r>
    </w:p>
    <w:p w:rsidR="00D64B37" w:rsidRDefault="00D64B37">
      <w:pPr>
        <w:rPr>
          <w:rFonts w:ascii="Calibri Light" w:hAnsi="Calibri Light" w:cs="Calibri"/>
          <w:b/>
          <w:bCs/>
          <w:color w:val="000000" w:themeColor="text1"/>
        </w:rPr>
      </w:pPr>
      <w:r>
        <w:rPr>
          <w:rFonts w:ascii="Calibri Light" w:hAnsi="Calibri Light" w:cs="Calibri"/>
          <w:b/>
          <w:bCs/>
          <w:color w:val="000000" w:themeColor="text1"/>
        </w:rPr>
        <w:br w:type="page"/>
      </w:r>
    </w:p>
    <w:p w:rsidR="00B91526" w:rsidRPr="008C1C2A" w:rsidRDefault="00B91526" w:rsidP="008C1C2A">
      <w:pPr>
        <w:pStyle w:val="BasicParagraph"/>
        <w:suppressAutoHyphens/>
        <w:spacing w:before="43" w:line="240" w:lineRule="auto"/>
        <w:rPr>
          <w:rFonts w:ascii="Calibri Light" w:hAnsi="Calibri Light" w:cs="Calibri"/>
          <w:b/>
          <w:bCs/>
          <w:color w:val="000000" w:themeColor="text1"/>
          <w:sz w:val="22"/>
          <w:szCs w:val="22"/>
        </w:rPr>
      </w:pPr>
      <w:bookmarkStart w:id="0" w:name="_GoBack"/>
      <w:bookmarkEnd w:id="0"/>
      <w:r w:rsidRPr="008C1C2A">
        <w:rPr>
          <w:rFonts w:ascii="Calibri Light" w:hAnsi="Calibri Light" w:cs="Calibri"/>
          <w:b/>
          <w:bCs/>
          <w:color w:val="000000" w:themeColor="text1"/>
          <w:sz w:val="22"/>
          <w:szCs w:val="22"/>
        </w:rPr>
        <w:lastRenderedPageBreak/>
        <w:t>Hourly drawings for prizes and . . .</w:t>
      </w:r>
    </w:p>
    <w:p w:rsidR="00B91526" w:rsidRPr="008C1C2A" w:rsidRDefault="00B91526" w:rsidP="008C1C2A">
      <w:pPr>
        <w:pStyle w:val="BasicParagraph"/>
        <w:suppressAutoHyphens/>
        <w:spacing w:line="240" w:lineRule="auto"/>
        <w:rPr>
          <w:rFonts w:ascii="Calibri Light" w:hAnsi="Calibri Light" w:cs="Calibri Light"/>
          <w:color w:val="000000" w:themeColor="text1"/>
          <w:sz w:val="22"/>
          <w:szCs w:val="22"/>
        </w:rPr>
      </w:pPr>
      <w:r w:rsidRPr="008C1C2A">
        <w:rPr>
          <w:rFonts w:ascii="Calibri Light" w:hAnsi="Calibri Light" w:cs="Calibri Light"/>
          <w:color w:val="000000" w:themeColor="text1"/>
          <w:sz w:val="22"/>
          <w:szCs w:val="22"/>
        </w:rPr>
        <w:t xml:space="preserve">Your attendance automatically registers you to win a complimentary Certified Staffing Professional training/exam package from American Staffing Association – a $400-$800 value! </w:t>
      </w:r>
      <w:proofErr w:type="gramStart"/>
      <w:r w:rsidRPr="008C1C2A">
        <w:rPr>
          <w:rFonts w:ascii="Calibri Light" w:hAnsi="Calibri Light" w:cs="Calibri Light"/>
          <w:color w:val="000000" w:themeColor="text1"/>
          <w:sz w:val="22"/>
          <w:szCs w:val="22"/>
        </w:rPr>
        <w:t>Continuing Education Hours.</w:t>
      </w:r>
      <w:proofErr w:type="gramEnd"/>
      <w:r w:rsidRPr="008C1C2A">
        <w:rPr>
          <w:rFonts w:ascii="Calibri Light" w:hAnsi="Calibri Light" w:cs="Calibri Light"/>
          <w:color w:val="000000" w:themeColor="text1"/>
          <w:sz w:val="22"/>
          <w:szCs w:val="22"/>
        </w:rPr>
        <w:t xml:space="preserve"> Participation in this year’s conference, ASA-certified professionals can earn up to </w:t>
      </w:r>
      <w:proofErr w:type="gramStart"/>
      <w:r w:rsidRPr="008C1C2A">
        <w:rPr>
          <w:rFonts w:ascii="Calibri Light" w:hAnsi="Calibri Light" w:cs="Calibri Light"/>
          <w:color w:val="000000" w:themeColor="text1"/>
          <w:sz w:val="22"/>
          <w:szCs w:val="22"/>
        </w:rPr>
        <w:t>eight  (</w:t>
      </w:r>
      <w:proofErr w:type="gramEnd"/>
      <w:r w:rsidRPr="008C1C2A">
        <w:rPr>
          <w:rFonts w:ascii="Calibri Light" w:hAnsi="Calibri Light" w:cs="Calibri Light"/>
          <w:color w:val="000000" w:themeColor="text1"/>
          <w:sz w:val="22"/>
          <w:szCs w:val="22"/>
        </w:rPr>
        <w:t>8) continuing education hours.</w:t>
      </w:r>
    </w:p>
    <w:p w:rsidR="00B91526" w:rsidRPr="008C1C2A" w:rsidRDefault="00B91526" w:rsidP="008C1C2A">
      <w:pPr>
        <w:pStyle w:val="BasicParagraph"/>
        <w:suppressAutoHyphens/>
        <w:spacing w:line="240" w:lineRule="auto"/>
        <w:rPr>
          <w:rFonts w:ascii="Calibri Light" w:hAnsi="Calibri Light" w:cs="Calibri Light"/>
          <w:color w:val="000000" w:themeColor="text1"/>
          <w:sz w:val="22"/>
          <w:szCs w:val="22"/>
        </w:rPr>
      </w:pPr>
    </w:p>
    <w:p w:rsidR="008C1C2A" w:rsidRPr="008C1C2A" w:rsidRDefault="008C1C2A" w:rsidP="008C1C2A">
      <w:pPr>
        <w:shd w:val="clear" w:color="auto" w:fill="FFFFFF"/>
        <w:spacing w:after="0" w:line="240" w:lineRule="auto"/>
        <w:rPr>
          <w:rFonts w:ascii="Calibri Light" w:eastAsia="Times New Roman" w:hAnsi="Calibri Light" w:cs="Times New Roman"/>
          <w:color w:val="000000"/>
        </w:rPr>
      </w:pPr>
      <w:r w:rsidRPr="008C1C2A">
        <w:rPr>
          <w:rFonts w:ascii="Calibri Light" w:eastAsia="Times New Roman" w:hAnsi="Calibri Light" w:cs="Times New Roman"/>
          <w:b/>
          <w:bCs/>
          <w:color w:val="FF0000"/>
        </w:rPr>
        <w:t xml:space="preserve">Keynote Greg </w:t>
      </w:r>
      <w:proofErr w:type="spellStart"/>
      <w:r w:rsidRPr="008C1C2A">
        <w:rPr>
          <w:rFonts w:ascii="Calibri Light" w:eastAsia="Times New Roman" w:hAnsi="Calibri Light" w:cs="Times New Roman"/>
          <w:b/>
          <w:bCs/>
          <w:color w:val="FF0000"/>
        </w:rPr>
        <w:t>Doersching</w:t>
      </w:r>
      <w:proofErr w:type="spellEnd"/>
      <w:r w:rsidRPr="008C1C2A">
        <w:rPr>
          <w:rFonts w:ascii="Calibri Light" w:eastAsia="Times New Roman" w:hAnsi="Calibri Light" w:cs="Times New Roman"/>
          <w:b/>
          <w:bCs/>
          <w:color w:val="FF0000"/>
        </w:rPr>
        <w:t>: HR vs Recruiter – time to end the Cold War.</w:t>
      </w:r>
    </w:p>
    <w:p w:rsidR="008C1C2A" w:rsidRPr="008C1C2A" w:rsidRDefault="008C1C2A" w:rsidP="008C1C2A">
      <w:pPr>
        <w:shd w:val="clear" w:color="auto" w:fill="FFFFFF"/>
        <w:spacing w:after="0" w:line="240" w:lineRule="auto"/>
        <w:rPr>
          <w:rFonts w:ascii="Calibri Light" w:eastAsia="Times New Roman" w:hAnsi="Calibri Light" w:cs="Times New Roman"/>
          <w:color w:val="000000"/>
        </w:rPr>
      </w:pPr>
      <w:r w:rsidRPr="008C1C2A">
        <w:rPr>
          <w:rFonts w:ascii="Calibri Light" w:eastAsia="Times New Roman" w:hAnsi="Calibri Light" w:cs="Times New Roman"/>
          <w:color w:val="000000"/>
        </w:rPr>
        <w:t xml:space="preserve">I’ve never met a Recruiter yet who says, “I love HR people.” In fact, most Recruiters would love to pay some Voodoo Witch Doctor top dollar to put a curse on them all.  Well it’s time to end this.  The Human Resource department isn’t going away.  HR people are ALWAYS going to be involved in recruiting efforts.  So, let’s stop pointing fingers at them and complaining about all the things THEY don’t do and start focusing on what WE can do to make this a much more enjoyable working relationship.  This is exactly what Greg </w:t>
      </w:r>
      <w:proofErr w:type="spellStart"/>
      <w:r w:rsidRPr="008C1C2A">
        <w:rPr>
          <w:rFonts w:ascii="Calibri Light" w:eastAsia="Times New Roman" w:hAnsi="Calibri Light" w:cs="Times New Roman"/>
          <w:color w:val="000000"/>
        </w:rPr>
        <w:t>Doersching</w:t>
      </w:r>
      <w:proofErr w:type="spellEnd"/>
      <w:r w:rsidRPr="008C1C2A">
        <w:rPr>
          <w:rFonts w:ascii="Calibri Light" w:eastAsia="Times New Roman" w:hAnsi="Calibri Light" w:cs="Times New Roman"/>
          <w:color w:val="000000"/>
        </w:rPr>
        <w:t xml:space="preserve"> will be talking about – proven tactics and tips to make HR people respect, respond, and reward the work you do.  You won’t want to miss it.</w:t>
      </w:r>
    </w:p>
    <w:p w:rsidR="00B91526" w:rsidRPr="008C1C2A" w:rsidRDefault="00B91526" w:rsidP="00B91526">
      <w:pPr>
        <w:pStyle w:val="BasicParagraph"/>
        <w:suppressAutoHyphens/>
        <w:rPr>
          <w:rFonts w:ascii="Calibri Light" w:hAnsi="Calibri Light" w:cs="Calibri Light"/>
          <w:color w:val="000000" w:themeColor="text1"/>
          <w:sz w:val="22"/>
          <w:szCs w:val="22"/>
        </w:rPr>
      </w:pPr>
    </w:p>
    <w:p w:rsidR="00E03594" w:rsidRPr="008C1C2A" w:rsidRDefault="00B91526" w:rsidP="008C1C2A">
      <w:pPr>
        <w:spacing w:after="0"/>
        <w:jc w:val="center"/>
        <w:rPr>
          <w:rFonts w:ascii="Calibri Light" w:hAnsi="Calibri Light"/>
          <w:b/>
        </w:rPr>
      </w:pPr>
      <w:r w:rsidRPr="008C1C2A">
        <w:rPr>
          <w:rFonts w:ascii="Calibri Light" w:hAnsi="Calibri Light"/>
          <w:b/>
        </w:rPr>
        <w:t xml:space="preserve">$175 Member Pricing for Industry Partner Guests ($125 Savings!)  </w:t>
      </w:r>
      <w:proofErr w:type="gramStart"/>
      <w:r w:rsidRPr="008C1C2A">
        <w:rPr>
          <w:rFonts w:ascii="Calibri Light" w:hAnsi="Calibri Light"/>
          <w:b/>
        </w:rPr>
        <w:t>|  Marriott</w:t>
      </w:r>
      <w:proofErr w:type="gramEnd"/>
      <w:r w:rsidRPr="008C1C2A">
        <w:rPr>
          <w:rFonts w:ascii="Calibri Light" w:hAnsi="Calibri Light"/>
          <w:b/>
        </w:rPr>
        <w:t xml:space="preserve"> Courtyard |  Cherry Creek – Denver</w:t>
      </w:r>
    </w:p>
    <w:p w:rsidR="008C1C2A" w:rsidRPr="008C1C2A" w:rsidRDefault="008C1C2A" w:rsidP="008C1C2A">
      <w:pPr>
        <w:spacing w:after="0"/>
        <w:jc w:val="center"/>
        <w:rPr>
          <w:rFonts w:ascii="Calibri Light" w:hAnsi="Calibri Light"/>
          <w:b/>
          <w:sz w:val="40"/>
          <w:szCs w:val="40"/>
        </w:rPr>
      </w:pPr>
      <w:r w:rsidRPr="008C1C2A">
        <w:rPr>
          <w:rFonts w:ascii="Calibri Light" w:hAnsi="Calibri Light"/>
          <w:b/>
          <w:sz w:val="40"/>
          <w:szCs w:val="40"/>
        </w:rPr>
        <w:t>Register at www.Colorado Staffing.org</w:t>
      </w:r>
    </w:p>
    <w:sectPr w:rsidR="008C1C2A" w:rsidRPr="008C1C2A" w:rsidSect="008C1C2A">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26"/>
    <w:rsid w:val="00025501"/>
    <w:rsid w:val="0005291F"/>
    <w:rsid w:val="00090F46"/>
    <w:rsid w:val="000A5E75"/>
    <w:rsid w:val="000B0E73"/>
    <w:rsid w:val="000C1EC8"/>
    <w:rsid w:val="000F0199"/>
    <w:rsid w:val="00180BC1"/>
    <w:rsid w:val="00225263"/>
    <w:rsid w:val="002541E6"/>
    <w:rsid w:val="0028008C"/>
    <w:rsid w:val="002B2D02"/>
    <w:rsid w:val="00341DB9"/>
    <w:rsid w:val="00341F29"/>
    <w:rsid w:val="00342207"/>
    <w:rsid w:val="0034382F"/>
    <w:rsid w:val="003631B3"/>
    <w:rsid w:val="003C798C"/>
    <w:rsid w:val="00406214"/>
    <w:rsid w:val="0045105F"/>
    <w:rsid w:val="004874F7"/>
    <w:rsid w:val="004A12D0"/>
    <w:rsid w:val="005547A8"/>
    <w:rsid w:val="00573A64"/>
    <w:rsid w:val="005B0C1A"/>
    <w:rsid w:val="005D2F87"/>
    <w:rsid w:val="0060280E"/>
    <w:rsid w:val="00607695"/>
    <w:rsid w:val="00624D40"/>
    <w:rsid w:val="00625303"/>
    <w:rsid w:val="00640AF9"/>
    <w:rsid w:val="00655323"/>
    <w:rsid w:val="006554E1"/>
    <w:rsid w:val="0068071C"/>
    <w:rsid w:val="006B77F1"/>
    <w:rsid w:val="006C7449"/>
    <w:rsid w:val="006F044E"/>
    <w:rsid w:val="00783346"/>
    <w:rsid w:val="007C10BA"/>
    <w:rsid w:val="00835818"/>
    <w:rsid w:val="00882344"/>
    <w:rsid w:val="00896C97"/>
    <w:rsid w:val="008C1C2A"/>
    <w:rsid w:val="008E017B"/>
    <w:rsid w:val="008E3F52"/>
    <w:rsid w:val="00916CB5"/>
    <w:rsid w:val="0092523A"/>
    <w:rsid w:val="00940441"/>
    <w:rsid w:val="00947942"/>
    <w:rsid w:val="00963156"/>
    <w:rsid w:val="0097217A"/>
    <w:rsid w:val="00985269"/>
    <w:rsid w:val="009B60A1"/>
    <w:rsid w:val="009C7EAA"/>
    <w:rsid w:val="009F37A9"/>
    <w:rsid w:val="00A41BE3"/>
    <w:rsid w:val="00AC1003"/>
    <w:rsid w:val="00B26AAF"/>
    <w:rsid w:val="00B5259E"/>
    <w:rsid w:val="00B91526"/>
    <w:rsid w:val="00BB16E3"/>
    <w:rsid w:val="00C53696"/>
    <w:rsid w:val="00D37692"/>
    <w:rsid w:val="00D64B37"/>
    <w:rsid w:val="00D9536C"/>
    <w:rsid w:val="00D9797E"/>
    <w:rsid w:val="00DB11C2"/>
    <w:rsid w:val="00DF4328"/>
    <w:rsid w:val="00E03594"/>
    <w:rsid w:val="00E415D0"/>
    <w:rsid w:val="00EB4C8A"/>
    <w:rsid w:val="00EC715E"/>
    <w:rsid w:val="00EF249C"/>
    <w:rsid w:val="00F15395"/>
    <w:rsid w:val="00F44299"/>
    <w:rsid w:val="00F45033"/>
    <w:rsid w:val="00FA5829"/>
    <w:rsid w:val="00FA7B96"/>
    <w:rsid w:val="00FB4CB6"/>
    <w:rsid w:val="00FD2AE6"/>
    <w:rsid w:val="00FD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9152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8C1C2A"/>
    <w:rPr>
      <w:color w:val="0000FF"/>
      <w:u w:val="single"/>
    </w:rPr>
  </w:style>
  <w:style w:type="paragraph" w:styleId="BalloonText">
    <w:name w:val="Balloon Text"/>
    <w:basedOn w:val="Normal"/>
    <w:link w:val="BalloonTextChar"/>
    <w:uiPriority w:val="99"/>
    <w:semiHidden/>
    <w:unhideWhenUsed/>
    <w:rsid w:val="008C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9152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8C1C2A"/>
    <w:rPr>
      <w:color w:val="0000FF"/>
      <w:u w:val="single"/>
    </w:rPr>
  </w:style>
  <w:style w:type="paragraph" w:styleId="BalloonText">
    <w:name w:val="Balloon Text"/>
    <w:basedOn w:val="Normal"/>
    <w:link w:val="BalloonTextChar"/>
    <w:uiPriority w:val="99"/>
    <w:semiHidden/>
    <w:unhideWhenUsed/>
    <w:rsid w:val="008C1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1324">
      <w:bodyDiv w:val="1"/>
      <w:marLeft w:val="0"/>
      <w:marRight w:val="0"/>
      <w:marTop w:val="0"/>
      <w:marBottom w:val="0"/>
      <w:divBdr>
        <w:top w:val="none" w:sz="0" w:space="0" w:color="auto"/>
        <w:left w:val="none" w:sz="0" w:space="0" w:color="auto"/>
        <w:bottom w:val="none" w:sz="0" w:space="0" w:color="auto"/>
        <w:right w:val="none" w:sz="0" w:space="0" w:color="auto"/>
      </w:divBdr>
      <w:divsChild>
        <w:div w:id="73663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2</cp:revision>
  <dcterms:created xsi:type="dcterms:W3CDTF">2017-08-24T21:43:00Z</dcterms:created>
  <dcterms:modified xsi:type="dcterms:W3CDTF">2017-08-24T22:55:00Z</dcterms:modified>
</cp:coreProperties>
</file>